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09" w:rsidRPr="00F83302" w:rsidRDefault="00747209" w:rsidP="0074720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F83302">
        <w:rPr>
          <w:rFonts w:ascii="Times New Roman" w:hAnsi="Times New Roman"/>
          <w:b/>
          <w:sz w:val="24"/>
        </w:rPr>
        <w:t xml:space="preserve">Муниципальное автономное дошкольное образовательное учреждение </w:t>
      </w:r>
    </w:p>
    <w:p w:rsidR="00747209" w:rsidRPr="00F83302" w:rsidRDefault="00747209" w:rsidP="0074720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83302">
        <w:rPr>
          <w:rFonts w:ascii="Times New Roman" w:hAnsi="Times New Roman"/>
          <w:b/>
          <w:sz w:val="24"/>
        </w:rPr>
        <w:t>«Детский сад № 3 комбинированного вида»</w:t>
      </w:r>
    </w:p>
    <w:p w:rsidR="00747209" w:rsidRPr="00F83302" w:rsidRDefault="00747209" w:rsidP="00747209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F83302">
        <w:rPr>
          <w:rFonts w:ascii="Times New Roman" w:hAnsi="Times New Roman"/>
          <w:sz w:val="24"/>
        </w:rPr>
        <w:t>г. Первоуральск ___</w:t>
      </w:r>
      <w:r>
        <w:rPr>
          <w:rFonts w:ascii="Times New Roman" w:hAnsi="Times New Roman"/>
          <w:sz w:val="24"/>
        </w:rPr>
        <w:t>____________________________________</w:t>
      </w:r>
      <w:r w:rsidRPr="00F83302">
        <w:rPr>
          <w:rFonts w:ascii="Times New Roman" w:hAnsi="Times New Roman"/>
          <w:sz w:val="24"/>
        </w:rPr>
        <w:t>______________________________________</w:t>
      </w:r>
    </w:p>
    <w:p w:rsidR="00747209" w:rsidRPr="00ED3247" w:rsidRDefault="00747209" w:rsidP="00747209">
      <w:pPr>
        <w:tabs>
          <w:tab w:val="left" w:pos="363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47209" w:rsidRPr="00ED3247" w:rsidRDefault="00747209" w:rsidP="00747209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ED3247">
        <w:rPr>
          <w:rFonts w:ascii="Times New Roman" w:hAnsi="Times New Roman"/>
          <w:b/>
          <w:caps/>
          <w:sz w:val="24"/>
        </w:rPr>
        <w:t>Приказ</w:t>
      </w:r>
    </w:p>
    <w:p w:rsidR="00747209" w:rsidRPr="00ED3247" w:rsidRDefault="00747209" w:rsidP="00747209">
      <w:pPr>
        <w:tabs>
          <w:tab w:val="left" w:pos="2940"/>
        </w:tabs>
        <w:spacing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747209" w:rsidRPr="00ED3247" w:rsidRDefault="00A86AD3" w:rsidP="00747209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18</w:t>
      </w:r>
      <w:r w:rsidR="00747209" w:rsidRPr="00ED3247">
        <w:rPr>
          <w:rFonts w:ascii="Times New Roman" w:hAnsi="Times New Roman"/>
          <w:sz w:val="24"/>
        </w:rPr>
        <w:t>.09.2019 г.</w:t>
      </w:r>
      <w:r w:rsidR="00747209" w:rsidRPr="00ED3247">
        <w:rPr>
          <w:rFonts w:ascii="Times New Roman" w:hAnsi="Times New Roman"/>
          <w:sz w:val="24"/>
        </w:rPr>
        <w:tab/>
      </w:r>
      <w:r w:rsidR="00747209" w:rsidRPr="00ED3247">
        <w:rPr>
          <w:rFonts w:ascii="Times New Roman" w:hAnsi="Times New Roman"/>
          <w:sz w:val="24"/>
        </w:rPr>
        <w:tab/>
      </w:r>
      <w:r w:rsidR="00747209" w:rsidRPr="00ED3247"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 № </w:t>
      </w:r>
      <w:r w:rsidR="0074720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581</w:t>
      </w:r>
    </w:p>
    <w:p w:rsidR="00747209" w:rsidRDefault="00747209" w:rsidP="00747209">
      <w:pPr>
        <w:rPr>
          <w:b/>
        </w:rPr>
      </w:pPr>
    </w:p>
    <w:p w:rsidR="008766BD" w:rsidRDefault="00A86AD3" w:rsidP="00747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назначении ответственных лиц за сопровождение инвалидов </w:t>
      </w:r>
    </w:p>
    <w:p w:rsidR="00747209" w:rsidRDefault="00A86AD3" w:rsidP="00747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людей с ограниченными возможностями </w:t>
      </w:r>
    </w:p>
    <w:p w:rsidR="00747209" w:rsidRDefault="00747209" w:rsidP="00747209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7209" w:rsidRDefault="005C04B8" w:rsidP="005D5602">
      <w:pPr>
        <w:pStyle w:val="a3"/>
        <w:spacing w:line="264" w:lineRule="auto"/>
        <w:ind w:firstLine="709"/>
        <w:rPr>
          <w:b/>
          <w:sz w:val="24"/>
          <w:szCs w:val="24"/>
        </w:rPr>
      </w:pPr>
      <w:r w:rsidRPr="001319A5">
        <w:rPr>
          <w:sz w:val="24"/>
          <w:szCs w:val="24"/>
        </w:rPr>
        <w:t>В соответствии с </w:t>
      </w:r>
      <w:hyperlink r:id="rId6" w:history="1">
        <w:r w:rsidRPr="001319A5">
          <w:rPr>
            <w:sz w:val="24"/>
            <w:szCs w:val="24"/>
          </w:rPr>
          <w:t xml:space="preserve">постановлением Правительства Российской Федерации от 01.12.2015 </w:t>
        </w:r>
        <w:r w:rsidR="001319A5">
          <w:rPr>
            <w:sz w:val="24"/>
            <w:szCs w:val="24"/>
          </w:rPr>
          <w:t>№</w:t>
        </w:r>
        <w:r w:rsidRPr="001319A5">
          <w:rPr>
            <w:sz w:val="24"/>
            <w:szCs w:val="24"/>
          </w:rPr>
          <w:t xml:space="preserve"> 1297 </w:t>
        </w:r>
        <w:r w:rsidR="001319A5">
          <w:rPr>
            <w:sz w:val="24"/>
            <w:szCs w:val="24"/>
          </w:rPr>
          <w:t>«</w:t>
        </w:r>
        <w:r w:rsidRPr="001319A5">
          <w:rPr>
            <w:sz w:val="24"/>
            <w:szCs w:val="24"/>
          </w:rPr>
          <w:t xml:space="preserve">Об утверждении государственной программы Российской Федерации </w:t>
        </w:r>
        <w:r w:rsidR="001319A5">
          <w:rPr>
            <w:sz w:val="24"/>
            <w:szCs w:val="24"/>
          </w:rPr>
          <w:t>«</w:t>
        </w:r>
        <w:r w:rsidRPr="001319A5">
          <w:rPr>
            <w:sz w:val="24"/>
            <w:szCs w:val="24"/>
          </w:rPr>
          <w:t>Доступная среда</w:t>
        </w:r>
        <w:r w:rsidR="001319A5">
          <w:rPr>
            <w:sz w:val="24"/>
            <w:szCs w:val="24"/>
          </w:rPr>
          <w:t>»</w:t>
        </w:r>
      </w:hyperlink>
      <w:r w:rsidRPr="001319A5">
        <w:rPr>
          <w:sz w:val="24"/>
          <w:szCs w:val="24"/>
        </w:rPr>
        <w:t> на 2011 - 2020 годы</w:t>
      </w:r>
      <w:r w:rsidR="001319A5">
        <w:rPr>
          <w:sz w:val="24"/>
          <w:szCs w:val="24"/>
        </w:rPr>
        <w:t xml:space="preserve">», </w:t>
      </w:r>
      <w:r w:rsidR="00E4479C">
        <w:rPr>
          <w:sz w:val="24"/>
          <w:szCs w:val="24"/>
        </w:rPr>
        <w:t>н</w:t>
      </w:r>
      <w:r w:rsidR="00E4479C" w:rsidRPr="00E4479C">
        <w:rPr>
          <w:sz w:val="24"/>
          <w:szCs w:val="24"/>
        </w:rPr>
        <w:t>а основании приказа министерства об министерство образования и науки Российской Федерации от 9 ноября 2015 г. № 1309 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CF4AF2">
        <w:rPr>
          <w:sz w:val="24"/>
          <w:szCs w:val="24"/>
        </w:rPr>
        <w:t xml:space="preserve"> (в ред. от 18.08.2016)</w:t>
      </w:r>
      <w:r w:rsidR="00E4479C" w:rsidRPr="00E4479C">
        <w:rPr>
          <w:sz w:val="24"/>
          <w:szCs w:val="24"/>
        </w:rPr>
        <w:t>,</w:t>
      </w:r>
      <w:r w:rsidR="00E4479C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5D5602">
        <w:rPr>
          <w:sz w:val="24"/>
          <w:szCs w:val="24"/>
        </w:rPr>
        <w:t xml:space="preserve">с целью обеспечения доступности для инвалидов </w:t>
      </w:r>
      <w:r w:rsidR="00CF4AF2">
        <w:rPr>
          <w:sz w:val="24"/>
          <w:szCs w:val="24"/>
        </w:rPr>
        <w:t>дошкольного учреждения</w:t>
      </w:r>
      <w:r w:rsidR="005D5602">
        <w:rPr>
          <w:sz w:val="24"/>
          <w:szCs w:val="24"/>
        </w:rPr>
        <w:t xml:space="preserve">, </w:t>
      </w:r>
      <w:r w:rsidR="00747209" w:rsidRPr="00CB44D5">
        <w:rPr>
          <w:b/>
          <w:sz w:val="24"/>
          <w:szCs w:val="24"/>
        </w:rPr>
        <w:t xml:space="preserve">п р и к а з ы в а ю: </w:t>
      </w:r>
    </w:p>
    <w:p w:rsidR="00E4479C" w:rsidRDefault="00E4479C" w:rsidP="005D5602">
      <w:pPr>
        <w:pStyle w:val="a3"/>
        <w:spacing w:line="264" w:lineRule="auto"/>
        <w:ind w:firstLine="709"/>
        <w:rPr>
          <w:b/>
          <w:sz w:val="24"/>
          <w:szCs w:val="24"/>
        </w:rPr>
      </w:pPr>
    </w:p>
    <w:p w:rsidR="00E4479C" w:rsidRDefault="00CF4AF2" w:rsidP="00CF4AF2">
      <w:pPr>
        <w:pStyle w:val="a3"/>
        <w:numPr>
          <w:ilvl w:val="0"/>
          <w:numId w:val="2"/>
        </w:numPr>
        <w:tabs>
          <w:tab w:val="left" w:pos="284"/>
        </w:tabs>
        <w:spacing w:line="264" w:lineRule="auto"/>
        <w:ind w:left="0" w:firstLine="0"/>
        <w:rPr>
          <w:sz w:val="24"/>
          <w:szCs w:val="24"/>
        </w:rPr>
      </w:pPr>
      <w:r w:rsidRPr="00CF4AF2">
        <w:rPr>
          <w:sz w:val="24"/>
          <w:szCs w:val="24"/>
        </w:rPr>
        <w:t xml:space="preserve">Назначить </w:t>
      </w:r>
      <w:r w:rsidR="00E4479C" w:rsidRPr="00E4479C">
        <w:rPr>
          <w:sz w:val="24"/>
          <w:szCs w:val="24"/>
        </w:rPr>
        <w:t>ответственн</w:t>
      </w:r>
      <w:r>
        <w:rPr>
          <w:sz w:val="24"/>
          <w:szCs w:val="24"/>
        </w:rPr>
        <w:t>ого</w:t>
      </w:r>
      <w:r w:rsidR="00E4479C" w:rsidRPr="00E4479C">
        <w:rPr>
          <w:sz w:val="24"/>
          <w:szCs w:val="24"/>
        </w:rPr>
        <w:t xml:space="preserve"> за</w:t>
      </w:r>
      <w:r w:rsidRPr="00CF4AF2">
        <w:rPr>
          <w:sz w:val="24"/>
          <w:szCs w:val="24"/>
        </w:rPr>
        <w:t xml:space="preserve"> </w:t>
      </w:r>
      <w:r w:rsidR="00E4479C" w:rsidRPr="00E4479C">
        <w:rPr>
          <w:sz w:val="24"/>
          <w:szCs w:val="24"/>
        </w:rPr>
        <w:t xml:space="preserve">осуществление сопровождения инвалидов </w:t>
      </w:r>
      <w:r w:rsidR="00262913">
        <w:rPr>
          <w:sz w:val="24"/>
          <w:szCs w:val="24"/>
        </w:rPr>
        <w:t xml:space="preserve">или </w:t>
      </w:r>
      <w:r w:rsidR="00262913" w:rsidRPr="00660DD5">
        <w:rPr>
          <w:sz w:val="24"/>
        </w:rPr>
        <w:t xml:space="preserve">лиц с ограниченными возможностями здоровья </w:t>
      </w:r>
      <w:r w:rsidR="00D429AA">
        <w:rPr>
          <w:sz w:val="24"/>
        </w:rPr>
        <w:t xml:space="preserve">на территории и </w:t>
      </w:r>
      <w:r w:rsidR="00E4479C" w:rsidRPr="00E4479C">
        <w:rPr>
          <w:sz w:val="24"/>
          <w:szCs w:val="24"/>
        </w:rPr>
        <w:t xml:space="preserve">в здании </w:t>
      </w:r>
      <w:r w:rsidR="00360A11">
        <w:rPr>
          <w:sz w:val="24"/>
        </w:rPr>
        <w:t xml:space="preserve">МАДОУ «Детский сад № 3» </w:t>
      </w:r>
      <w:r w:rsidR="00E4479C" w:rsidRPr="00E4479C">
        <w:rPr>
          <w:sz w:val="24"/>
          <w:szCs w:val="24"/>
        </w:rPr>
        <w:t>и оказание при этом необходимой ситуационной помощи</w:t>
      </w:r>
      <w:r>
        <w:rPr>
          <w:sz w:val="24"/>
          <w:szCs w:val="24"/>
        </w:rPr>
        <w:t xml:space="preserve"> </w:t>
      </w:r>
      <w:r w:rsidR="00360A11">
        <w:rPr>
          <w:sz w:val="24"/>
          <w:szCs w:val="24"/>
        </w:rPr>
        <w:t>специалиста по кадрам</w:t>
      </w:r>
      <w:r w:rsidR="00D429AA">
        <w:rPr>
          <w:sz w:val="24"/>
          <w:szCs w:val="24"/>
        </w:rPr>
        <w:t xml:space="preserve"> </w:t>
      </w:r>
      <w:r w:rsidR="00360A11">
        <w:rPr>
          <w:sz w:val="24"/>
          <w:szCs w:val="24"/>
        </w:rPr>
        <w:t xml:space="preserve">                          </w:t>
      </w:r>
      <w:r w:rsidR="00D429AA">
        <w:rPr>
          <w:sz w:val="24"/>
          <w:szCs w:val="24"/>
        </w:rPr>
        <w:t>Шведову Л.Е.</w:t>
      </w:r>
      <w:r>
        <w:rPr>
          <w:sz w:val="24"/>
          <w:szCs w:val="24"/>
        </w:rPr>
        <w:t xml:space="preserve">, а в ее отсутствие </w:t>
      </w:r>
      <w:r w:rsidR="00D429A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429AA">
        <w:rPr>
          <w:sz w:val="24"/>
          <w:szCs w:val="24"/>
        </w:rPr>
        <w:t>документоведа Левковец Н.Г</w:t>
      </w:r>
      <w:r w:rsidR="00E4479C" w:rsidRPr="00E4479C">
        <w:rPr>
          <w:sz w:val="24"/>
          <w:szCs w:val="24"/>
        </w:rPr>
        <w:t>.</w:t>
      </w:r>
    </w:p>
    <w:p w:rsidR="0081548E" w:rsidRPr="0081548E" w:rsidRDefault="0081548E" w:rsidP="0081548E">
      <w:pPr>
        <w:pStyle w:val="a6"/>
        <w:numPr>
          <w:ilvl w:val="0"/>
          <w:numId w:val="2"/>
        </w:numPr>
        <w:tabs>
          <w:tab w:val="left" w:pos="308"/>
        </w:tabs>
        <w:spacing w:after="24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48E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алгоритм взаимодействия сотрудников </w:t>
      </w:r>
      <w:r w:rsidR="00360A11">
        <w:rPr>
          <w:rFonts w:ascii="Times New Roman" w:hAnsi="Times New Roman"/>
          <w:sz w:val="24"/>
        </w:rPr>
        <w:t xml:space="preserve">МАДОУ «Детский сад № 3» </w:t>
      </w:r>
      <w:r w:rsidRPr="0081548E">
        <w:rPr>
          <w:rFonts w:ascii="Times New Roman" w:eastAsia="Times New Roman" w:hAnsi="Times New Roman"/>
          <w:sz w:val="24"/>
          <w:szCs w:val="24"/>
          <w:lang w:eastAsia="ru-RU"/>
        </w:rPr>
        <w:t xml:space="preserve">с лицами с ограниченными возможностями здоровья (приложение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</w:t>
      </w:r>
      <w:r w:rsidRPr="008154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1548E" w:rsidRPr="0081548E" w:rsidRDefault="00360A11" w:rsidP="0081548E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1548E" w:rsidRPr="0081548E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знакомить сотрудников </w:t>
      </w:r>
      <w:r>
        <w:rPr>
          <w:rFonts w:ascii="Times New Roman" w:hAnsi="Times New Roman"/>
          <w:sz w:val="24"/>
        </w:rPr>
        <w:t xml:space="preserve">МАДОУ «Детский сад № 3» </w:t>
      </w:r>
      <w:r w:rsidR="0081548E" w:rsidRPr="0081548E">
        <w:rPr>
          <w:rFonts w:ascii="Times New Roman" w:eastAsia="Times New Roman" w:hAnsi="Times New Roman"/>
          <w:sz w:val="24"/>
          <w:szCs w:val="24"/>
          <w:lang w:eastAsia="ru-RU"/>
        </w:rPr>
        <w:t>с основными правилами эт</w:t>
      </w:r>
      <w:r w:rsidR="0081548E">
        <w:rPr>
          <w:rFonts w:ascii="Times New Roman" w:eastAsia="Times New Roman" w:hAnsi="Times New Roman"/>
          <w:sz w:val="24"/>
          <w:szCs w:val="24"/>
          <w:lang w:eastAsia="ru-RU"/>
        </w:rPr>
        <w:t>икета при общени</w:t>
      </w:r>
      <w:r w:rsidR="00721E2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1548E">
        <w:rPr>
          <w:rFonts w:ascii="Times New Roman" w:eastAsia="Times New Roman" w:hAnsi="Times New Roman"/>
          <w:sz w:val="24"/>
          <w:szCs w:val="24"/>
          <w:lang w:eastAsia="ru-RU"/>
        </w:rPr>
        <w:t xml:space="preserve"> с инвалидами </w:t>
      </w:r>
      <w:r w:rsidR="0081548E" w:rsidRPr="0081548E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</w:t>
      </w:r>
      <w:r w:rsidR="0081548E">
        <w:rPr>
          <w:rFonts w:ascii="Times New Roman" w:eastAsia="Times New Roman" w:hAnsi="Times New Roman"/>
          <w:sz w:val="24"/>
          <w:szCs w:val="24"/>
          <w:lang w:eastAsia="ru-RU"/>
        </w:rPr>
        <w:t>№ 2</w:t>
      </w:r>
      <w:r w:rsidR="0081548E" w:rsidRPr="008154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47209" w:rsidRPr="008C2298" w:rsidRDefault="00721E25" w:rsidP="00747209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47209">
        <w:rPr>
          <w:rFonts w:ascii="Times New Roman" w:hAnsi="Times New Roman"/>
          <w:sz w:val="24"/>
          <w:szCs w:val="24"/>
        </w:rPr>
        <w:t xml:space="preserve">. </w:t>
      </w:r>
      <w:r w:rsidR="00747209" w:rsidRPr="008C2298">
        <w:rPr>
          <w:rFonts w:ascii="Times New Roman" w:hAnsi="Times New Roman"/>
          <w:sz w:val="24"/>
          <w:szCs w:val="24"/>
        </w:rPr>
        <w:t>Контроль исполнения настоящего приказа оставляю за собой.</w:t>
      </w:r>
    </w:p>
    <w:p w:rsidR="00262913" w:rsidRDefault="00262913" w:rsidP="00511A3F">
      <w:pPr>
        <w:spacing w:after="0"/>
        <w:rPr>
          <w:rFonts w:ascii="Times New Roman" w:hAnsi="Times New Roman"/>
          <w:sz w:val="24"/>
          <w:szCs w:val="24"/>
        </w:rPr>
      </w:pPr>
    </w:p>
    <w:p w:rsidR="00262913" w:rsidRDefault="00262913" w:rsidP="00511A3F">
      <w:pPr>
        <w:spacing w:after="0"/>
        <w:rPr>
          <w:rFonts w:ascii="Times New Roman" w:hAnsi="Times New Roman"/>
          <w:sz w:val="24"/>
          <w:szCs w:val="24"/>
        </w:rPr>
      </w:pPr>
    </w:p>
    <w:p w:rsidR="00511A3F" w:rsidRDefault="00511A3F" w:rsidP="00511A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D5CF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МА</w:t>
      </w:r>
      <w:r w:rsidRPr="00DD5CFC">
        <w:rPr>
          <w:rFonts w:ascii="Times New Roman" w:hAnsi="Times New Roman"/>
          <w:sz w:val="24"/>
          <w:szCs w:val="24"/>
        </w:rPr>
        <w:t>ДОУ «Детский сад №</w:t>
      </w:r>
      <w:r>
        <w:rPr>
          <w:rFonts w:ascii="Times New Roman" w:hAnsi="Times New Roman"/>
          <w:sz w:val="24"/>
          <w:szCs w:val="24"/>
        </w:rPr>
        <w:t xml:space="preserve"> 3»     _____________________________   /Т.А. Чижова</w:t>
      </w:r>
      <w:r w:rsidRPr="00DD5CFC">
        <w:rPr>
          <w:rFonts w:ascii="Times New Roman" w:hAnsi="Times New Roman"/>
          <w:sz w:val="24"/>
          <w:szCs w:val="24"/>
        </w:rPr>
        <w:t>/</w:t>
      </w:r>
    </w:p>
    <w:p w:rsidR="00262913" w:rsidRDefault="00262913" w:rsidP="00511A3F">
      <w:pPr>
        <w:spacing w:after="0"/>
        <w:rPr>
          <w:rFonts w:ascii="Times New Roman" w:hAnsi="Times New Roman"/>
          <w:sz w:val="24"/>
          <w:szCs w:val="24"/>
        </w:rPr>
      </w:pPr>
    </w:p>
    <w:p w:rsidR="00747209" w:rsidRDefault="00747209" w:rsidP="00747209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</w:rPr>
      </w:pPr>
    </w:p>
    <w:p w:rsidR="00871A28" w:rsidRDefault="00871A28" w:rsidP="00747209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</w:rPr>
      </w:pPr>
    </w:p>
    <w:p w:rsidR="00871A28" w:rsidRDefault="00871A28" w:rsidP="00747209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</w:rPr>
      </w:pPr>
    </w:p>
    <w:p w:rsidR="00871A28" w:rsidRDefault="00871A28" w:rsidP="00747209">
      <w:pPr>
        <w:tabs>
          <w:tab w:val="left" w:pos="36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47209" w:rsidRDefault="00747209" w:rsidP="00747209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7753" w:rsidRDefault="009A7753" w:rsidP="00747209">
      <w:pPr>
        <w:tabs>
          <w:tab w:val="left" w:pos="3630"/>
        </w:tabs>
        <w:spacing w:after="0"/>
        <w:jc w:val="center"/>
      </w:pPr>
    </w:p>
    <w:p w:rsidR="001A0296" w:rsidRDefault="001A0296" w:rsidP="00747209">
      <w:pPr>
        <w:tabs>
          <w:tab w:val="left" w:pos="3630"/>
        </w:tabs>
        <w:spacing w:after="0"/>
        <w:jc w:val="center"/>
      </w:pPr>
    </w:p>
    <w:p w:rsidR="009A7753" w:rsidRDefault="009A7753" w:rsidP="00747209">
      <w:pPr>
        <w:tabs>
          <w:tab w:val="left" w:pos="3630"/>
        </w:tabs>
        <w:spacing w:after="0"/>
        <w:jc w:val="center"/>
      </w:pPr>
    </w:p>
    <w:p w:rsidR="00871A28" w:rsidRDefault="00871A28" w:rsidP="00871A28">
      <w:pPr>
        <w:tabs>
          <w:tab w:val="left" w:pos="3630"/>
        </w:tabs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 w:rsidRPr="000719E7">
        <w:rPr>
          <w:rFonts w:ascii="Times New Roman" w:hAnsi="Times New Roman"/>
          <w:sz w:val="24"/>
          <w:szCs w:val="24"/>
        </w:rPr>
        <w:lastRenderedPageBreak/>
        <w:t>МАДОУ</w:t>
      </w:r>
      <w:r>
        <w:rPr>
          <w:rFonts w:ascii="Times New Roman" w:hAnsi="Times New Roman"/>
          <w:sz w:val="24"/>
          <w:szCs w:val="24"/>
        </w:rPr>
        <w:t xml:space="preserve"> «Детский сад № 3»</w:t>
      </w:r>
    </w:p>
    <w:p w:rsidR="001A0296" w:rsidRDefault="00AE7AAF" w:rsidP="001A0296">
      <w:pPr>
        <w:spacing w:after="0" w:line="240" w:lineRule="auto"/>
        <w:ind w:left="4253"/>
        <w:jc w:val="right"/>
        <w:rPr>
          <w:rFonts w:ascii="Times New Roman" w:hAnsi="Times New Roman"/>
          <w:b/>
          <w:sz w:val="24"/>
          <w:szCs w:val="24"/>
        </w:rPr>
      </w:pPr>
      <w:r w:rsidRPr="009A7753">
        <w:rPr>
          <w:rFonts w:ascii="Times New Roman" w:hAnsi="Times New Roman"/>
          <w:sz w:val="24"/>
        </w:rPr>
        <w:t xml:space="preserve">Приложение </w:t>
      </w:r>
      <w:r w:rsidR="009A7753">
        <w:rPr>
          <w:rFonts w:ascii="Times New Roman" w:hAnsi="Times New Roman"/>
          <w:sz w:val="24"/>
        </w:rPr>
        <w:t>№ 1</w:t>
      </w:r>
      <w:r w:rsidRPr="009A7753">
        <w:rPr>
          <w:rFonts w:ascii="Times New Roman" w:hAnsi="Times New Roman"/>
          <w:sz w:val="24"/>
        </w:rPr>
        <w:t xml:space="preserve"> к приказу от </w:t>
      </w:r>
      <w:r w:rsidR="009A7753">
        <w:rPr>
          <w:rFonts w:ascii="Times New Roman" w:hAnsi="Times New Roman"/>
          <w:sz w:val="24"/>
        </w:rPr>
        <w:t>19</w:t>
      </w:r>
      <w:r w:rsidRPr="009A7753">
        <w:rPr>
          <w:rFonts w:ascii="Times New Roman" w:hAnsi="Times New Roman"/>
          <w:sz w:val="24"/>
        </w:rPr>
        <w:t>.0</w:t>
      </w:r>
      <w:r w:rsidR="009A7753">
        <w:rPr>
          <w:rFonts w:ascii="Times New Roman" w:hAnsi="Times New Roman"/>
          <w:sz w:val="24"/>
        </w:rPr>
        <w:t>9</w:t>
      </w:r>
      <w:r w:rsidRPr="009A7753">
        <w:rPr>
          <w:rFonts w:ascii="Times New Roman" w:hAnsi="Times New Roman"/>
          <w:sz w:val="24"/>
        </w:rPr>
        <w:t>.201</w:t>
      </w:r>
      <w:r w:rsidR="009A7753">
        <w:rPr>
          <w:rFonts w:ascii="Times New Roman" w:hAnsi="Times New Roman"/>
          <w:sz w:val="24"/>
        </w:rPr>
        <w:t>9</w:t>
      </w:r>
      <w:r w:rsidRPr="009A7753">
        <w:rPr>
          <w:rFonts w:ascii="Times New Roman" w:hAnsi="Times New Roman"/>
          <w:sz w:val="24"/>
        </w:rPr>
        <w:t xml:space="preserve"> №</w:t>
      </w:r>
      <w:r w:rsidR="00871A28">
        <w:rPr>
          <w:rFonts w:ascii="Times New Roman" w:hAnsi="Times New Roman"/>
          <w:sz w:val="24"/>
        </w:rPr>
        <w:t xml:space="preserve"> </w:t>
      </w:r>
      <w:r w:rsidR="009A7753">
        <w:rPr>
          <w:rFonts w:ascii="Times New Roman" w:hAnsi="Times New Roman"/>
          <w:sz w:val="24"/>
        </w:rPr>
        <w:t>2581</w:t>
      </w:r>
      <w:r w:rsidR="001A0296" w:rsidRPr="001A0296">
        <w:rPr>
          <w:rFonts w:ascii="Times New Roman" w:hAnsi="Times New Roman"/>
          <w:b/>
          <w:sz w:val="24"/>
          <w:szCs w:val="24"/>
        </w:rPr>
        <w:t xml:space="preserve"> </w:t>
      </w:r>
    </w:p>
    <w:p w:rsidR="00871A28" w:rsidRDefault="00871A28" w:rsidP="001A0296">
      <w:pPr>
        <w:spacing w:after="0" w:line="240" w:lineRule="auto"/>
        <w:ind w:left="4253"/>
        <w:jc w:val="right"/>
        <w:rPr>
          <w:rFonts w:ascii="Times New Roman" w:hAnsi="Times New Roman"/>
          <w:b/>
          <w:sz w:val="24"/>
          <w:szCs w:val="24"/>
        </w:rPr>
      </w:pPr>
    </w:p>
    <w:p w:rsidR="009A7753" w:rsidRPr="001A0296" w:rsidRDefault="001A0296" w:rsidP="001A0296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A0296">
        <w:rPr>
          <w:rFonts w:ascii="Times New Roman" w:hAnsi="Times New Roman"/>
          <w:sz w:val="24"/>
          <w:szCs w:val="24"/>
        </w:rPr>
        <w:t xml:space="preserve">О назначении ответственных лиц за сопровождение инвалидов и людей </w:t>
      </w:r>
      <w:r w:rsidR="007E018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A0296">
        <w:rPr>
          <w:rFonts w:ascii="Times New Roman" w:hAnsi="Times New Roman"/>
          <w:sz w:val="24"/>
          <w:szCs w:val="24"/>
        </w:rPr>
        <w:t>с ограниченными возможностями</w:t>
      </w:r>
      <w:r>
        <w:rPr>
          <w:rFonts w:ascii="Times New Roman" w:hAnsi="Times New Roman"/>
          <w:sz w:val="24"/>
          <w:szCs w:val="24"/>
        </w:rPr>
        <w:t>»</w:t>
      </w:r>
    </w:p>
    <w:p w:rsidR="009A7753" w:rsidRDefault="009A7753" w:rsidP="009A7753">
      <w:pPr>
        <w:tabs>
          <w:tab w:val="left" w:pos="3630"/>
        </w:tabs>
        <w:spacing w:after="0"/>
        <w:ind w:left="3969"/>
        <w:jc w:val="right"/>
        <w:rPr>
          <w:rFonts w:ascii="Times New Roman" w:hAnsi="Times New Roman"/>
          <w:sz w:val="24"/>
        </w:rPr>
      </w:pPr>
    </w:p>
    <w:p w:rsidR="009A7753" w:rsidRDefault="009A7753" w:rsidP="009A7753">
      <w:pPr>
        <w:tabs>
          <w:tab w:val="left" w:pos="3630"/>
        </w:tabs>
        <w:spacing w:after="0"/>
        <w:ind w:left="3969"/>
        <w:jc w:val="right"/>
        <w:rPr>
          <w:rFonts w:ascii="Times New Roman" w:hAnsi="Times New Roman"/>
          <w:sz w:val="24"/>
        </w:rPr>
      </w:pPr>
    </w:p>
    <w:p w:rsidR="009A7753" w:rsidRDefault="00AE7AAF" w:rsidP="00660DD5">
      <w:pPr>
        <w:tabs>
          <w:tab w:val="left" w:pos="3630"/>
        </w:tabs>
        <w:spacing w:after="0"/>
        <w:jc w:val="center"/>
        <w:rPr>
          <w:rFonts w:ascii="Times New Roman" w:hAnsi="Times New Roman"/>
          <w:sz w:val="24"/>
        </w:rPr>
      </w:pPr>
      <w:r w:rsidRPr="009A7753">
        <w:rPr>
          <w:rFonts w:ascii="Times New Roman" w:hAnsi="Times New Roman"/>
          <w:sz w:val="24"/>
        </w:rPr>
        <w:t>АЛГОРИТМ ВЗАИМОДЕЙСТВИЯ</w:t>
      </w:r>
    </w:p>
    <w:p w:rsidR="009A7753" w:rsidRPr="009A7753" w:rsidRDefault="00AE7AAF" w:rsidP="009A7753">
      <w:pPr>
        <w:tabs>
          <w:tab w:val="left" w:pos="3630"/>
        </w:tabs>
        <w:spacing w:after="0"/>
        <w:jc w:val="center"/>
        <w:rPr>
          <w:rFonts w:ascii="Times New Roman" w:hAnsi="Times New Roman"/>
          <w:sz w:val="24"/>
        </w:rPr>
      </w:pPr>
      <w:r w:rsidRPr="009A7753">
        <w:rPr>
          <w:rFonts w:ascii="Times New Roman" w:hAnsi="Times New Roman"/>
          <w:sz w:val="24"/>
        </w:rPr>
        <w:t>с лицами с ограниченными возможностями здоровья</w:t>
      </w:r>
    </w:p>
    <w:p w:rsidR="009A7753" w:rsidRDefault="009A7753" w:rsidP="00747209">
      <w:pPr>
        <w:tabs>
          <w:tab w:val="left" w:pos="3630"/>
        </w:tabs>
        <w:spacing w:after="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5525"/>
        <w:gridCol w:w="3115"/>
      </w:tblGrid>
      <w:tr w:rsidR="00660DD5" w:rsidRPr="00660DD5" w:rsidTr="00360A11">
        <w:tc>
          <w:tcPr>
            <w:tcW w:w="703" w:type="dxa"/>
          </w:tcPr>
          <w:p w:rsidR="00660DD5" w:rsidRPr="00660DD5" w:rsidRDefault="00660DD5" w:rsidP="00747209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60DD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525" w:type="dxa"/>
          </w:tcPr>
          <w:p w:rsidR="00660DD5" w:rsidRPr="00660DD5" w:rsidRDefault="00660DD5" w:rsidP="00747209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деятельности</w:t>
            </w:r>
          </w:p>
        </w:tc>
        <w:tc>
          <w:tcPr>
            <w:tcW w:w="3115" w:type="dxa"/>
          </w:tcPr>
          <w:p w:rsidR="00660DD5" w:rsidRPr="00660DD5" w:rsidRDefault="00660DD5" w:rsidP="00747209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660DD5" w:rsidRPr="00660DD5" w:rsidTr="00360A11">
        <w:tc>
          <w:tcPr>
            <w:tcW w:w="703" w:type="dxa"/>
          </w:tcPr>
          <w:p w:rsidR="00660DD5" w:rsidRPr="00660DD5" w:rsidRDefault="00660DD5" w:rsidP="00660DD5">
            <w:pPr>
              <w:pStyle w:val="a6"/>
              <w:numPr>
                <w:ilvl w:val="0"/>
                <w:numId w:val="3"/>
              </w:numPr>
              <w:tabs>
                <w:tab w:val="left" w:pos="3630"/>
              </w:tabs>
              <w:spacing w:after="0"/>
              <w:ind w:left="470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5" w:type="dxa"/>
          </w:tcPr>
          <w:p w:rsidR="00660DD5" w:rsidRDefault="00660DD5" w:rsidP="00D429AA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60DD5">
              <w:rPr>
                <w:rFonts w:ascii="Times New Roman" w:hAnsi="Times New Roman"/>
                <w:sz w:val="24"/>
              </w:rPr>
              <w:t xml:space="preserve">Оповещение о приходе в </w:t>
            </w:r>
            <w:r w:rsidR="00360A11">
              <w:rPr>
                <w:rFonts w:ascii="Times New Roman" w:hAnsi="Times New Roman"/>
                <w:sz w:val="24"/>
              </w:rPr>
              <w:t xml:space="preserve">МАДОУ «Детский сад              № 3» </w:t>
            </w:r>
            <w:r w:rsidRPr="00660DD5">
              <w:rPr>
                <w:rFonts w:ascii="Times New Roman" w:hAnsi="Times New Roman"/>
                <w:sz w:val="24"/>
              </w:rPr>
              <w:t>лиц с ограниченными возможностями зд</w:t>
            </w:r>
            <w:r w:rsidR="00D429AA">
              <w:rPr>
                <w:rFonts w:ascii="Times New Roman" w:hAnsi="Times New Roman"/>
                <w:sz w:val="24"/>
              </w:rPr>
              <w:t xml:space="preserve">оровья (далее ОВЗ) по телефону </w:t>
            </w:r>
            <w:r w:rsidRPr="00660DD5">
              <w:rPr>
                <w:rFonts w:ascii="Times New Roman" w:hAnsi="Times New Roman"/>
                <w:sz w:val="24"/>
              </w:rPr>
              <w:t>(34</w:t>
            </w:r>
            <w:r>
              <w:rPr>
                <w:rFonts w:ascii="Times New Roman" w:hAnsi="Times New Roman"/>
                <w:sz w:val="24"/>
              </w:rPr>
              <w:t xml:space="preserve">3 </w:t>
            </w:r>
            <w:r w:rsidRPr="00660DD5">
              <w:rPr>
                <w:rFonts w:ascii="Times New Roman" w:hAnsi="Times New Roman"/>
                <w:sz w:val="24"/>
              </w:rPr>
              <w:t>9) 24 -1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660DD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3115" w:type="dxa"/>
          </w:tcPr>
          <w:p w:rsidR="00660DD5" w:rsidRDefault="00D429AA" w:rsidP="00747209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Шведова Л.Е.</w:t>
            </w:r>
          </w:p>
          <w:p w:rsidR="00D429AA" w:rsidRDefault="00D429AA" w:rsidP="00747209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Левковец Н.Г.</w:t>
            </w:r>
          </w:p>
        </w:tc>
      </w:tr>
      <w:tr w:rsidR="00660DD5" w:rsidRPr="00660DD5" w:rsidTr="00360A11">
        <w:tc>
          <w:tcPr>
            <w:tcW w:w="703" w:type="dxa"/>
          </w:tcPr>
          <w:p w:rsidR="00660DD5" w:rsidRPr="00660DD5" w:rsidRDefault="00660DD5" w:rsidP="00660DD5">
            <w:pPr>
              <w:pStyle w:val="a6"/>
              <w:numPr>
                <w:ilvl w:val="0"/>
                <w:numId w:val="3"/>
              </w:numPr>
              <w:tabs>
                <w:tab w:val="left" w:pos="3630"/>
              </w:tabs>
              <w:spacing w:after="0"/>
              <w:ind w:left="470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5" w:type="dxa"/>
          </w:tcPr>
          <w:p w:rsidR="00660DD5" w:rsidRPr="00660DD5" w:rsidRDefault="00D429AA" w:rsidP="00D429AA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лиц с ОВЗ,</w:t>
            </w:r>
            <w:r w:rsidR="00660DD5" w:rsidRPr="00660DD5">
              <w:rPr>
                <w:rFonts w:ascii="Times New Roman" w:hAnsi="Times New Roman"/>
                <w:sz w:val="24"/>
              </w:rPr>
              <w:t xml:space="preserve"> оказание помощи в сопровождении в </w:t>
            </w:r>
            <w:r>
              <w:rPr>
                <w:rFonts w:ascii="Times New Roman" w:hAnsi="Times New Roman"/>
                <w:sz w:val="24"/>
              </w:rPr>
              <w:t>МАДОУ «Детский сад № 3»</w:t>
            </w:r>
          </w:p>
        </w:tc>
        <w:tc>
          <w:tcPr>
            <w:tcW w:w="3115" w:type="dxa"/>
          </w:tcPr>
          <w:p w:rsidR="00360A11" w:rsidRDefault="00360A11" w:rsidP="00360A11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Шведова Л.Е.</w:t>
            </w:r>
          </w:p>
          <w:p w:rsidR="00660DD5" w:rsidRDefault="00360A11" w:rsidP="00360A11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Левковец Н.Г.</w:t>
            </w:r>
          </w:p>
        </w:tc>
      </w:tr>
      <w:tr w:rsidR="00660DD5" w:rsidRPr="00660DD5" w:rsidTr="00360A11">
        <w:tc>
          <w:tcPr>
            <w:tcW w:w="703" w:type="dxa"/>
          </w:tcPr>
          <w:p w:rsidR="00660DD5" w:rsidRPr="00660DD5" w:rsidRDefault="00660DD5" w:rsidP="00660DD5">
            <w:pPr>
              <w:pStyle w:val="a6"/>
              <w:numPr>
                <w:ilvl w:val="0"/>
                <w:numId w:val="3"/>
              </w:numPr>
              <w:tabs>
                <w:tab w:val="left" w:pos="3630"/>
              </w:tabs>
              <w:spacing w:after="0"/>
              <w:ind w:left="470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5" w:type="dxa"/>
          </w:tcPr>
          <w:p w:rsidR="00660DD5" w:rsidRPr="00660DD5" w:rsidRDefault="00660DD5" w:rsidP="00747209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60DD5">
              <w:rPr>
                <w:rFonts w:ascii="Times New Roman" w:hAnsi="Times New Roman"/>
                <w:sz w:val="24"/>
              </w:rPr>
              <w:t xml:space="preserve">Приглашение сотрудников </w:t>
            </w:r>
            <w:r w:rsidR="00360A11">
              <w:rPr>
                <w:rFonts w:ascii="Times New Roman" w:hAnsi="Times New Roman"/>
                <w:sz w:val="24"/>
              </w:rPr>
              <w:t>МАДОУ «Детский сад № 3»</w:t>
            </w:r>
            <w:r w:rsidRPr="00660DD5">
              <w:rPr>
                <w:rFonts w:ascii="Times New Roman" w:hAnsi="Times New Roman"/>
                <w:sz w:val="24"/>
              </w:rPr>
              <w:t xml:space="preserve"> в соответствии с запросами лиц с ОВЗ</w:t>
            </w:r>
          </w:p>
        </w:tc>
        <w:tc>
          <w:tcPr>
            <w:tcW w:w="3115" w:type="dxa"/>
          </w:tcPr>
          <w:p w:rsidR="00360A11" w:rsidRDefault="00360A11" w:rsidP="00360A11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Шведова Л.Е.</w:t>
            </w:r>
          </w:p>
          <w:p w:rsidR="00660DD5" w:rsidRDefault="00360A11" w:rsidP="00360A11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Левковец Н.Г.</w:t>
            </w:r>
          </w:p>
        </w:tc>
      </w:tr>
      <w:tr w:rsidR="00660DD5" w:rsidRPr="00660DD5" w:rsidTr="00360A11">
        <w:tc>
          <w:tcPr>
            <w:tcW w:w="703" w:type="dxa"/>
          </w:tcPr>
          <w:p w:rsidR="00660DD5" w:rsidRPr="00660DD5" w:rsidRDefault="00660DD5" w:rsidP="00660DD5">
            <w:pPr>
              <w:pStyle w:val="a6"/>
              <w:numPr>
                <w:ilvl w:val="0"/>
                <w:numId w:val="3"/>
              </w:numPr>
              <w:tabs>
                <w:tab w:val="left" w:pos="3630"/>
              </w:tabs>
              <w:spacing w:after="0"/>
              <w:ind w:left="470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5" w:type="dxa"/>
          </w:tcPr>
          <w:p w:rsidR="00660DD5" w:rsidRPr="00660DD5" w:rsidRDefault="00660DD5" w:rsidP="00747209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60DD5">
              <w:rPr>
                <w:rFonts w:ascii="Times New Roman" w:hAnsi="Times New Roman"/>
                <w:sz w:val="24"/>
              </w:rPr>
              <w:t xml:space="preserve">Предоставление услуг лицам с ОВЗ в соответствии с запросом ответственными сотрудниками </w:t>
            </w:r>
            <w:r w:rsidR="00360A11">
              <w:rPr>
                <w:rFonts w:ascii="Times New Roman" w:hAnsi="Times New Roman"/>
                <w:sz w:val="24"/>
              </w:rPr>
              <w:t>МАДОУ «Детский сад № 3»</w:t>
            </w:r>
          </w:p>
        </w:tc>
        <w:tc>
          <w:tcPr>
            <w:tcW w:w="3115" w:type="dxa"/>
          </w:tcPr>
          <w:p w:rsidR="00660DD5" w:rsidRDefault="00660DD5" w:rsidP="00747209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60DD5">
              <w:rPr>
                <w:rFonts w:ascii="Times New Roman" w:hAnsi="Times New Roman"/>
                <w:sz w:val="24"/>
              </w:rPr>
              <w:t>Администрация, педагоги, иные сотрудники ДОУ</w:t>
            </w:r>
          </w:p>
        </w:tc>
      </w:tr>
      <w:tr w:rsidR="00660DD5" w:rsidRPr="00660DD5" w:rsidTr="00360A11">
        <w:tc>
          <w:tcPr>
            <w:tcW w:w="703" w:type="dxa"/>
          </w:tcPr>
          <w:p w:rsidR="00660DD5" w:rsidRPr="00660DD5" w:rsidRDefault="00660DD5" w:rsidP="00660DD5">
            <w:pPr>
              <w:pStyle w:val="a6"/>
              <w:numPr>
                <w:ilvl w:val="0"/>
                <w:numId w:val="3"/>
              </w:numPr>
              <w:tabs>
                <w:tab w:val="left" w:pos="3630"/>
              </w:tabs>
              <w:spacing w:after="0"/>
              <w:ind w:left="470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5" w:type="dxa"/>
          </w:tcPr>
          <w:p w:rsidR="00660DD5" w:rsidRPr="00660DD5" w:rsidRDefault="00660DD5" w:rsidP="00747209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60DD5">
              <w:rPr>
                <w:rFonts w:ascii="Times New Roman" w:hAnsi="Times New Roman"/>
                <w:sz w:val="24"/>
              </w:rPr>
              <w:t>Сопровождение лиц с ОВЗ ответственными сотрудниками к выходу (стоянке)</w:t>
            </w:r>
          </w:p>
        </w:tc>
        <w:tc>
          <w:tcPr>
            <w:tcW w:w="3115" w:type="dxa"/>
          </w:tcPr>
          <w:p w:rsidR="00360A11" w:rsidRDefault="00360A11" w:rsidP="00360A11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Шведова Л.Е.</w:t>
            </w:r>
          </w:p>
          <w:p w:rsidR="00660DD5" w:rsidRDefault="00360A11" w:rsidP="00360A11">
            <w:pPr>
              <w:tabs>
                <w:tab w:val="left" w:pos="3630"/>
              </w:tabs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Левковец Н.Г.</w:t>
            </w:r>
          </w:p>
        </w:tc>
      </w:tr>
    </w:tbl>
    <w:p w:rsidR="009A7753" w:rsidRDefault="009A7753" w:rsidP="00747209">
      <w:pPr>
        <w:tabs>
          <w:tab w:val="left" w:pos="3630"/>
        </w:tabs>
        <w:spacing w:after="0"/>
        <w:jc w:val="center"/>
      </w:pPr>
    </w:p>
    <w:p w:rsidR="00AE7AAF" w:rsidRDefault="00AE7AAF" w:rsidP="00747209">
      <w:pPr>
        <w:tabs>
          <w:tab w:val="left" w:pos="3630"/>
        </w:tabs>
        <w:spacing w:after="0"/>
        <w:jc w:val="center"/>
      </w:pPr>
    </w:p>
    <w:p w:rsidR="00871A28" w:rsidRDefault="00871A28" w:rsidP="00747209">
      <w:pPr>
        <w:tabs>
          <w:tab w:val="left" w:pos="3630"/>
        </w:tabs>
        <w:spacing w:after="0"/>
        <w:jc w:val="center"/>
      </w:pPr>
    </w:p>
    <w:p w:rsidR="00871A28" w:rsidRDefault="00871A28" w:rsidP="00747209">
      <w:pPr>
        <w:tabs>
          <w:tab w:val="left" w:pos="3630"/>
        </w:tabs>
        <w:spacing w:after="0"/>
        <w:jc w:val="center"/>
      </w:pPr>
    </w:p>
    <w:p w:rsidR="00495A2C" w:rsidRDefault="00495A2C" w:rsidP="00747209">
      <w:pPr>
        <w:tabs>
          <w:tab w:val="left" w:pos="3630"/>
        </w:tabs>
        <w:spacing w:after="0"/>
        <w:jc w:val="center"/>
      </w:pPr>
    </w:p>
    <w:p w:rsidR="00495A2C" w:rsidRDefault="00495A2C" w:rsidP="00747209">
      <w:pPr>
        <w:tabs>
          <w:tab w:val="left" w:pos="3630"/>
        </w:tabs>
        <w:spacing w:after="0"/>
        <w:jc w:val="center"/>
      </w:pPr>
    </w:p>
    <w:p w:rsidR="00495A2C" w:rsidRDefault="00495A2C" w:rsidP="00747209">
      <w:pPr>
        <w:tabs>
          <w:tab w:val="left" w:pos="3630"/>
        </w:tabs>
        <w:spacing w:after="0"/>
        <w:jc w:val="center"/>
      </w:pPr>
    </w:p>
    <w:p w:rsidR="00495A2C" w:rsidRDefault="00495A2C" w:rsidP="00747209">
      <w:pPr>
        <w:tabs>
          <w:tab w:val="left" w:pos="3630"/>
        </w:tabs>
        <w:spacing w:after="0"/>
        <w:jc w:val="center"/>
      </w:pPr>
    </w:p>
    <w:p w:rsidR="00495A2C" w:rsidRDefault="00495A2C" w:rsidP="00747209">
      <w:pPr>
        <w:tabs>
          <w:tab w:val="left" w:pos="3630"/>
        </w:tabs>
        <w:spacing w:after="0"/>
        <w:jc w:val="center"/>
      </w:pPr>
    </w:p>
    <w:p w:rsidR="00495A2C" w:rsidRDefault="00495A2C" w:rsidP="00747209">
      <w:pPr>
        <w:tabs>
          <w:tab w:val="left" w:pos="3630"/>
        </w:tabs>
        <w:spacing w:after="0"/>
        <w:jc w:val="center"/>
      </w:pPr>
    </w:p>
    <w:p w:rsidR="00495A2C" w:rsidRDefault="00495A2C" w:rsidP="00747209">
      <w:pPr>
        <w:tabs>
          <w:tab w:val="left" w:pos="3630"/>
        </w:tabs>
        <w:spacing w:after="0"/>
        <w:jc w:val="center"/>
      </w:pPr>
    </w:p>
    <w:p w:rsidR="00495A2C" w:rsidRDefault="00495A2C" w:rsidP="00747209">
      <w:pPr>
        <w:tabs>
          <w:tab w:val="left" w:pos="3630"/>
        </w:tabs>
        <w:spacing w:after="0"/>
        <w:jc w:val="center"/>
      </w:pPr>
    </w:p>
    <w:p w:rsidR="00360A11" w:rsidRDefault="00360A11" w:rsidP="00871A28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</w:p>
    <w:p w:rsidR="00360A11" w:rsidRDefault="00360A11" w:rsidP="00871A28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</w:p>
    <w:p w:rsidR="00360A11" w:rsidRDefault="00360A11" w:rsidP="00871A28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</w:p>
    <w:p w:rsidR="00360A11" w:rsidRDefault="00360A11" w:rsidP="00871A28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</w:p>
    <w:p w:rsidR="00360A11" w:rsidRDefault="00360A11" w:rsidP="00871A28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</w:p>
    <w:p w:rsidR="00495A2C" w:rsidRPr="00871A28" w:rsidRDefault="00871A28" w:rsidP="00871A28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  <w:r w:rsidRPr="00871A28">
        <w:rPr>
          <w:rFonts w:ascii="Times New Roman" w:hAnsi="Times New Roman"/>
          <w:sz w:val="24"/>
          <w:szCs w:val="24"/>
        </w:rPr>
        <w:t>Верно</w:t>
      </w:r>
    </w:p>
    <w:p w:rsidR="00495A2C" w:rsidRDefault="00495A2C" w:rsidP="00747209">
      <w:pPr>
        <w:tabs>
          <w:tab w:val="left" w:pos="3630"/>
        </w:tabs>
        <w:spacing w:after="0"/>
        <w:jc w:val="center"/>
      </w:pPr>
    </w:p>
    <w:p w:rsidR="00360A11" w:rsidRDefault="00360A11" w:rsidP="00871A28">
      <w:pPr>
        <w:tabs>
          <w:tab w:val="left" w:pos="3630"/>
        </w:tabs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</w:p>
    <w:p w:rsidR="00360A11" w:rsidRDefault="00360A11" w:rsidP="00871A28">
      <w:pPr>
        <w:tabs>
          <w:tab w:val="left" w:pos="3630"/>
        </w:tabs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</w:p>
    <w:p w:rsidR="00871A28" w:rsidRDefault="00871A28" w:rsidP="00871A28">
      <w:pPr>
        <w:tabs>
          <w:tab w:val="left" w:pos="3630"/>
        </w:tabs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 w:rsidRPr="000719E7">
        <w:rPr>
          <w:rFonts w:ascii="Times New Roman" w:hAnsi="Times New Roman"/>
          <w:sz w:val="24"/>
          <w:szCs w:val="24"/>
        </w:rPr>
        <w:lastRenderedPageBreak/>
        <w:t>МАДОУ</w:t>
      </w:r>
      <w:r>
        <w:rPr>
          <w:rFonts w:ascii="Times New Roman" w:hAnsi="Times New Roman"/>
          <w:sz w:val="24"/>
          <w:szCs w:val="24"/>
        </w:rPr>
        <w:t xml:space="preserve"> «Детский сад № 3»</w:t>
      </w:r>
    </w:p>
    <w:p w:rsidR="00495A2C" w:rsidRDefault="00495A2C" w:rsidP="00495A2C">
      <w:pPr>
        <w:spacing w:after="0" w:line="240" w:lineRule="auto"/>
        <w:ind w:left="4253"/>
        <w:jc w:val="right"/>
        <w:rPr>
          <w:rFonts w:ascii="Times New Roman" w:hAnsi="Times New Roman"/>
          <w:b/>
          <w:sz w:val="24"/>
          <w:szCs w:val="24"/>
        </w:rPr>
      </w:pPr>
      <w:r w:rsidRPr="009A7753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 2</w:t>
      </w:r>
      <w:r w:rsidRPr="009A7753">
        <w:rPr>
          <w:rFonts w:ascii="Times New Roman" w:hAnsi="Times New Roman"/>
          <w:sz w:val="24"/>
        </w:rPr>
        <w:t xml:space="preserve"> к приказу от </w:t>
      </w:r>
      <w:r>
        <w:rPr>
          <w:rFonts w:ascii="Times New Roman" w:hAnsi="Times New Roman"/>
          <w:sz w:val="24"/>
        </w:rPr>
        <w:t>19</w:t>
      </w:r>
      <w:r w:rsidRPr="009A7753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9</w:t>
      </w:r>
      <w:r w:rsidRPr="009A7753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9</w:t>
      </w:r>
      <w:r w:rsidRPr="009A7753">
        <w:rPr>
          <w:rFonts w:ascii="Times New Roman" w:hAnsi="Times New Roman"/>
          <w:sz w:val="24"/>
        </w:rPr>
        <w:t xml:space="preserve"> №</w:t>
      </w:r>
      <w:r w:rsidR="00871A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2581</w:t>
      </w:r>
      <w:r w:rsidRPr="001A0296">
        <w:rPr>
          <w:rFonts w:ascii="Times New Roman" w:hAnsi="Times New Roman"/>
          <w:b/>
          <w:sz w:val="24"/>
          <w:szCs w:val="24"/>
        </w:rPr>
        <w:t xml:space="preserve"> </w:t>
      </w:r>
    </w:p>
    <w:p w:rsidR="00871A28" w:rsidRDefault="00871A28" w:rsidP="00495A2C">
      <w:pPr>
        <w:spacing w:after="0" w:line="240" w:lineRule="auto"/>
        <w:ind w:left="4253"/>
        <w:jc w:val="right"/>
        <w:rPr>
          <w:rFonts w:ascii="Times New Roman" w:hAnsi="Times New Roman"/>
          <w:b/>
          <w:sz w:val="24"/>
          <w:szCs w:val="24"/>
        </w:rPr>
      </w:pPr>
    </w:p>
    <w:p w:rsidR="00495A2C" w:rsidRPr="001A0296" w:rsidRDefault="00495A2C" w:rsidP="00495A2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A0296">
        <w:rPr>
          <w:rFonts w:ascii="Times New Roman" w:hAnsi="Times New Roman"/>
          <w:sz w:val="24"/>
          <w:szCs w:val="24"/>
        </w:rPr>
        <w:t>О назначении ответственных лиц за сопровождение инвалидов и людей с ограниченными возможностями</w:t>
      </w:r>
      <w:r>
        <w:rPr>
          <w:rFonts w:ascii="Times New Roman" w:hAnsi="Times New Roman"/>
          <w:sz w:val="24"/>
          <w:szCs w:val="24"/>
        </w:rPr>
        <w:t>»</w:t>
      </w:r>
    </w:p>
    <w:p w:rsidR="00495A2C" w:rsidRDefault="00495A2C" w:rsidP="00747209">
      <w:pPr>
        <w:tabs>
          <w:tab w:val="left" w:pos="3630"/>
        </w:tabs>
        <w:spacing w:after="0"/>
        <w:jc w:val="center"/>
      </w:pPr>
    </w:p>
    <w:p w:rsidR="00AE7AAF" w:rsidRDefault="00AE7AAF" w:rsidP="00747209">
      <w:pPr>
        <w:tabs>
          <w:tab w:val="left" w:pos="3630"/>
        </w:tabs>
        <w:spacing w:after="0"/>
        <w:jc w:val="center"/>
      </w:pPr>
    </w:p>
    <w:p w:rsidR="007E0185" w:rsidRPr="007E0185" w:rsidRDefault="00AE7AAF" w:rsidP="00747209">
      <w:pPr>
        <w:tabs>
          <w:tab w:val="left" w:pos="3630"/>
        </w:tabs>
        <w:spacing w:after="0"/>
        <w:jc w:val="center"/>
        <w:rPr>
          <w:rFonts w:ascii="Times New Roman" w:hAnsi="Times New Roman"/>
          <w:sz w:val="24"/>
        </w:rPr>
      </w:pPr>
      <w:r w:rsidRPr="007E0185">
        <w:rPr>
          <w:rFonts w:ascii="Times New Roman" w:hAnsi="Times New Roman"/>
          <w:sz w:val="24"/>
        </w:rPr>
        <w:t xml:space="preserve">ПРАВИЛА ЭТИКЕТА ПРИ ОБЩЕНИИ С ИНВАЛИДОМ </w:t>
      </w:r>
    </w:p>
    <w:p w:rsidR="007E0185" w:rsidRDefault="007E0185" w:rsidP="00747209">
      <w:pPr>
        <w:tabs>
          <w:tab w:val="left" w:pos="3630"/>
        </w:tabs>
        <w:spacing w:after="0"/>
        <w:jc w:val="center"/>
      </w:pPr>
    </w:p>
    <w:p w:rsidR="007E0185" w:rsidRDefault="007E0185" w:rsidP="00747209">
      <w:pPr>
        <w:tabs>
          <w:tab w:val="left" w:pos="3630"/>
        </w:tabs>
        <w:spacing w:after="0"/>
        <w:jc w:val="center"/>
      </w:pPr>
    </w:p>
    <w:p w:rsidR="007E0185" w:rsidRDefault="00AE7AAF" w:rsidP="007E0185">
      <w:pPr>
        <w:tabs>
          <w:tab w:val="left" w:pos="3630"/>
        </w:tabs>
        <w:spacing w:after="0"/>
        <w:jc w:val="both"/>
        <w:rPr>
          <w:rFonts w:ascii="Times New Roman" w:hAnsi="Times New Roman"/>
          <w:sz w:val="24"/>
        </w:rPr>
      </w:pPr>
      <w:r w:rsidRPr="007E0185">
        <w:rPr>
          <w:rFonts w:ascii="Times New Roman" w:hAnsi="Times New Roman"/>
          <w:sz w:val="24"/>
        </w:rPr>
        <w:t xml:space="preserve">1. Когда Вы разговариваете с инвалидом, обращайтесь непосредственно к нему, а не к сопровождающему или </w:t>
      </w:r>
      <w:proofErr w:type="spellStart"/>
      <w:r w:rsidRPr="007E0185">
        <w:rPr>
          <w:rFonts w:ascii="Times New Roman" w:hAnsi="Times New Roman"/>
          <w:sz w:val="24"/>
        </w:rPr>
        <w:t>сурдопереводчику</w:t>
      </w:r>
      <w:proofErr w:type="spellEnd"/>
      <w:r w:rsidRPr="007E0185">
        <w:rPr>
          <w:rFonts w:ascii="Times New Roman" w:hAnsi="Times New Roman"/>
          <w:sz w:val="24"/>
        </w:rPr>
        <w:t xml:space="preserve">, которые присутствуют при разговоре. </w:t>
      </w:r>
    </w:p>
    <w:p w:rsidR="007E0185" w:rsidRDefault="00AE7AAF" w:rsidP="007E0185">
      <w:pPr>
        <w:tabs>
          <w:tab w:val="left" w:pos="3630"/>
        </w:tabs>
        <w:spacing w:after="0"/>
        <w:jc w:val="both"/>
        <w:rPr>
          <w:rFonts w:ascii="Times New Roman" w:hAnsi="Times New Roman"/>
          <w:sz w:val="24"/>
        </w:rPr>
      </w:pPr>
      <w:r w:rsidRPr="007E0185">
        <w:rPr>
          <w:rFonts w:ascii="Times New Roman" w:hAnsi="Times New Roman"/>
          <w:sz w:val="24"/>
        </w:rPr>
        <w:t xml:space="preserve">2. Когда Вас знакомят с инвалидом, вполне естественно пожать ему руку, правую или левую (если есть протез). </w:t>
      </w:r>
    </w:p>
    <w:p w:rsidR="007E0185" w:rsidRDefault="00AE7AAF" w:rsidP="007E0185">
      <w:pPr>
        <w:tabs>
          <w:tab w:val="left" w:pos="3630"/>
        </w:tabs>
        <w:spacing w:after="0"/>
        <w:jc w:val="both"/>
        <w:rPr>
          <w:rFonts w:ascii="Times New Roman" w:hAnsi="Times New Roman"/>
          <w:sz w:val="24"/>
        </w:rPr>
      </w:pPr>
      <w:r w:rsidRPr="007E0185">
        <w:rPr>
          <w:rFonts w:ascii="Times New Roman" w:hAnsi="Times New Roman"/>
          <w:sz w:val="24"/>
        </w:rPr>
        <w:t xml:space="preserve">3. Когда Вы встречаетесь с человеком, который плохо или совсем не видит, то обязательно называйте себя и тех людей, которые пришли с Вами. Если у Вас общая беседа в группе, не забывайте пояснить, к кому в данный момент Вы обращаетесь, и назвать себя. </w:t>
      </w:r>
    </w:p>
    <w:p w:rsidR="007E0185" w:rsidRDefault="00AE7AAF" w:rsidP="007E0185">
      <w:pPr>
        <w:tabs>
          <w:tab w:val="left" w:pos="3630"/>
        </w:tabs>
        <w:spacing w:after="0"/>
        <w:jc w:val="both"/>
        <w:rPr>
          <w:rFonts w:ascii="Times New Roman" w:hAnsi="Times New Roman"/>
          <w:sz w:val="24"/>
        </w:rPr>
      </w:pPr>
      <w:r w:rsidRPr="007E0185">
        <w:rPr>
          <w:rFonts w:ascii="Times New Roman" w:hAnsi="Times New Roman"/>
          <w:sz w:val="24"/>
        </w:rPr>
        <w:t xml:space="preserve">4. Если Вы предлагаете помощь, ждите, пока ее примут, а затем спрашивайте, что и как делать. </w:t>
      </w:r>
    </w:p>
    <w:p w:rsidR="007E0185" w:rsidRDefault="00360A11" w:rsidP="007E0185">
      <w:pPr>
        <w:tabs>
          <w:tab w:val="left" w:pos="363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AE7AAF" w:rsidRPr="007E0185">
        <w:rPr>
          <w:rFonts w:ascii="Times New Roman" w:hAnsi="Times New Roman"/>
          <w:sz w:val="24"/>
        </w:rPr>
        <w:t xml:space="preserve">. Инвалидная коляска - это часть неприкасаемого пространства человека, который ее использует. Опираться или повисать на ней нельзя. </w:t>
      </w:r>
    </w:p>
    <w:p w:rsidR="007E0185" w:rsidRDefault="00360A11" w:rsidP="007E0185">
      <w:pPr>
        <w:tabs>
          <w:tab w:val="left" w:pos="363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AE7AAF" w:rsidRPr="007E0185">
        <w:rPr>
          <w:rFonts w:ascii="Times New Roman" w:hAnsi="Times New Roman"/>
          <w:sz w:val="24"/>
        </w:rPr>
        <w:t>. При разговоре с человеком, испытывающем трудности в общении, слушать его необходимо внимательно, терпеливо дожидаясь конца фразы. Нельзя поправлять его и договаривать за него. Повторите, что Вы поняли, это поможет человеку ответить Вам</w:t>
      </w:r>
      <w:r w:rsidR="007E0185">
        <w:rPr>
          <w:rFonts w:ascii="Times New Roman" w:hAnsi="Times New Roman"/>
          <w:sz w:val="24"/>
        </w:rPr>
        <w:t>,</w:t>
      </w:r>
      <w:r w:rsidR="00AE7AAF" w:rsidRPr="007E0185">
        <w:rPr>
          <w:rFonts w:ascii="Times New Roman" w:hAnsi="Times New Roman"/>
          <w:sz w:val="24"/>
        </w:rPr>
        <w:t xml:space="preserve"> а Вам понять его. </w:t>
      </w:r>
    </w:p>
    <w:p w:rsidR="007E0185" w:rsidRDefault="00360A11" w:rsidP="007E0185">
      <w:pPr>
        <w:tabs>
          <w:tab w:val="left" w:pos="363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AE7AAF" w:rsidRPr="007E0185">
        <w:rPr>
          <w:rFonts w:ascii="Times New Roman" w:hAnsi="Times New Roman"/>
          <w:sz w:val="24"/>
        </w:rPr>
        <w:t>. При разговоре с человеком на коляске, расположиться необходимо так</w:t>
      </w:r>
      <w:r>
        <w:rPr>
          <w:rFonts w:ascii="Times New Roman" w:hAnsi="Times New Roman"/>
          <w:sz w:val="24"/>
        </w:rPr>
        <w:t>,</w:t>
      </w:r>
      <w:r w:rsidR="00AE7AAF" w:rsidRPr="007E0185">
        <w:rPr>
          <w:rFonts w:ascii="Times New Roman" w:hAnsi="Times New Roman"/>
          <w:sz w:val="24"/>
        </w:rPr>
        <w:t xml:space="preserve"> чтобы Ваши и его глаза были на одном уровне. </w:t>
      </w:r>
    </w:p>
    <w:p w:rsidR="007E0185" w:rsidRDefault="00360A11" w:rsidP="007E0185">
      <w:pPr>
        <w:tabs>
          <w:tab w:val="left" w:pos="363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AE7AAF" w:rsidRPr="007E0185">
        <w:rPr>
          <w:rFonts w:ascii="Times New Roman" w:hAnsi="Times New Roman"/>
          <w:sz w:val="24"/>
        </w:rPr>
        <w:t xml:space="preserve">. Чтобы привлечь внимание слабослышащего человека, помашите ему рукой или похлопайте по плечу. Смотрите ему прямо в глаза и необходимости, он мог читать по губам. Расположиться лучше так, чтобы на Вас падал свет и Вас было хорошо видно. </w:t>
      </w:r>
    </w:p>
    <w:p w:rsidR="00747209" w:rsidRPr="007E0185" w:rsidRDefault="00747209" w:rsidP="007E0185">
      <w:pPr>
        <w:tabs>
          <w:tab w:val="left" w:pos="3630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747209" w:rsidRDefault="00747209" w:rsidP="00747209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7209" w:rsidRDefault="00747209" w:rsidP="00747209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7209" w:rsidRDefault="00747209" w:rsidP="00747209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7209" w:rsidRDefault="00747209" w:rsidP="00747209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7209" w:rsidRDefault="00747209" w:rsidP="00747209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7209" w:rsidRDefault="00747209" w:rsidP="00747209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7209" w:rsidRDefault="00747209" w:rsidP="00747209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7209" w:rsidRDefault="00747209" w:rsidP="00747209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7209" w:rsidRDefault="00747209" w:rsidP="00747209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0A11" w:rsidRDefault="00360A11" w:rsidP="00871A28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</w:p>
    <w:p w:rsidR="00360A11" w:rsidRDefault="00360A11" w:rsidP="00871A28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</w:p>
    <w:p w:rsidR="00871A28" w:rsidRPr="00871A28" w:rsidRDefault="00871A28" w:rsidP="00871A28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  <w:r w:rsidRPr="00871A28">
        <w:rPr>
          <w:rFonts w:ascii="Times New Roman" w:hAnsi="Times New Roman"/>
          <w:sz w:val="24"/>
          <w:szCs w:val="24"/>
        </w:rPr>
        <w:t>Верно</w:t>
      </w:r>
    </w:p>
    <w:p w:rsidR="00360A11" w:rsidRDefault="00360A11" w:rsidP="00747209">
      <w:pPr>
        <w:tabs>
          <w:tab w:val="left" w:pos="3630"/>
        </w:tabs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</w:p>
    <w:p w:rsidR="00360A11" w:rsidRDefault="00360A11" w:rsidP="00747209">
      <w:pPr>
        <w:tabs>
          <w:tab w:val="left" w:pos="3630"/>
        </w:tabs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</w:p>
    <w:p w:rsidR="00360A11" w:rsidRDefault="00360A11" w:rsidP="00747209">
      <w:pPr>
        <w:tabs>
          <w:tab w:val="left" w:pos="3630"/>
        </w:tabs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</w:p>
    <w:p w:rsidR="00747209" w:rsidRDefault="00747209" w:rsidP="00747209">
      <w:pPr>
        <w:tabs>
          <w:tab w:val="left" w:pos="3630"/>
        </w:tabs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 w:rsidRPr="000719E7">
        <w:rPr>
          <w:rFonts w:ascii="Times New Roman" w:hAnsi="Times New Roman"/>
          <w:sz w:val="24"/>
          <w:szCs w:val="24"/>
        </w:rPr>
        <w:t>МАДОУ</w:t>
      </w:r>
      <w:r>
        <w:rPr>
          <w:rFonts w:ascii="Times New Roman" w:hAnsi="Times New Roman"/>
          <w:sz w:val="24"/>
          <w:szCs w:val="24"/>
        </w:rPr>
        <w:t xml:space="preserve"> «Детский сад № 3»</w:t>
      </w:r>
    </w:p>
    <w:p w:rsidR="00C25DB7" w:rsidRDefault="00C25DB7" w:rsidP="00C25DB7">
      <w:pPr>
        <w:spacing w:after="0" w:line="240" w:lineRule="auto"/>
        <w:ind w:left="4253"/>
        <w:jc w:val="right"/>
        <w:rPr>
          <w:rFonts w:ascii="Times New Roman" w:hAnsi="Times New Roman"/>
          <w:b/>
          <w:sz w:val="24"/>
          <w:szCs w:val="24"/>
        </w:rPr>
      </w:pPr>
      <w:r w:rsidRPr="009A7753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 2</w:t>
      </w:r>
      <w:r w:rsidRPr="009A7753">
        <w:rPr>
          <w:rFonts w:ascii="Times New Roman" w:hAnsi="Times New Roman"/>
          <w:sz w:val="24"/>
        </w:rPr>
        <w:t xml:space="preserve"> к приказу от </w:t>
      </w:r>
      <w:r>
        <w:rPr>
          <w:rFonts w:ascii="Times New Roman" w:hAnsi="Times New Roman"/>
          <w:sz w:val="24"/>
        </w:rPr>
        <w:t>19</w:t>
      </w:r>
      <w:r w:rsidRPr="009A7753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9</w:t>
      </w:r>
      <w:r w:rsidRPr="009A7753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9</w:t>
      </w:r>
      <w:r w:rsidRPr="009A7753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2581</w:t>
      </w:r>
      <w:r w:rsidRPr="001A0296">
        <w:rPr>
          <w:rFonts w:ascii="Times New Roman" w:hAnsi="Times New Roman"/>
          <w:b/>
          <w:sz w:val="24"/>
          <w:szCs w:val="24"/>
        </w:rPr>
        <w:t xml:space="preserve"> </w:t>
      </w:r>
    </w:p>
    <w:p w:rsidR="00747209" w:rsidRDefault="00747209" w:rsidP="0074720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871A28" w:rsidRPr="001A0296" w:rsidRDefault="00871A28" w:rsidP="00871A28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A0296">
        <w:rPr>
          <w:rFonts w:ascii="Times New Roman" w:hAnsi="Times New Roman"/>
          <w:sz w:val="24"/>
          <w:szCs w:val="24"/>
        </w:rPr>
        <w:t>О назначении ответственных лиц за сопровождение инвалидов и людей с ограниченными возможностями</w:t>
      </w:r>
      <w:r>
        <w:rPr>
          <w:rFonts w:ascii="Times New Roman" w:hAnsi="Times New Roman"/>
          <w:sz w:val="24"/>
          <w:szCs w:val="24"/>
        </w:rPr>
        <w:t>»</w:t>
      </w:r>
    </w:p>
    <w:p w:rsidR="00747209" w:rsidRDefault="00747209" w:rsidP="0074720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747209" w:rsidRDefault="00747209" w:rsidP="0074720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747209" w:rsidRDefault="00747209" w:rsidP="00747209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p w:rsidR="00747209" w:rsidRDefault="00747209" w:rsidP="00747209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Pr="00287507" w:rsidRDefault="00866CED" w:rsidP="00866CED">
      <w:pPr>
        <w:ind w:left="1068"/>
        <w:contextualSpacing/>
        <w:rPr>
          <w:rFonts w:ascii="Times New Roman" w:hAnsi="Times New Roman"/>
          <w:sz w:val="18"/>
          <w:szCs w:val="18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Pr="00287507" w:rsidRDefault="00866CED" w:rsidP="00866CED">
      <w:pPr>
        <w:ind w:left="1068"/>
        <w:contextualSpacing/>
        <w:rPr>
          <w:rFonts w:ascii="Times New Roman" w:hAnsi="Times New Roman"/>
          <w:sz w:val="18"/>
          <w:szCs w:val="18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Pr="00287507" w:rsidRDefault="00866CED" w:rsidP="00866CED">
      <w:pPr>
        <w:ind w:left="1068"/>
        <w:contextualSpacing/>
        <w:rPr>
          <w:rFonts w:ascii="Times New Roman" w:hAnsi="Times New Roman"/>
          <w:sz w:val="18"/>
          <w:szCs w:val="18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Pr="00287507" w:rsidRDefault="00866CED" w:rsidP="00866CED">
      <w:pPr>
        <w:ind w:left="1068"/>
        <w:contextualSpacing/>
        <w:rPr>
          <w:rFonts w:ascii="Times New Roman" w:hAnsi="Times New Roman"/>
          <w:sz w:val="18"/>
          <w:szCs w:val="18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Default="00866CED" w:rsidP="00866CED">
      <w:pPr>
        <w:contextualSpacing/>
        <w:rPr>
          <w:rFonts w:ascii="Times New Roman" w:hAnsi="Times New Roman"/>
          <w:sz w:val="18"/>
          <w:szCs w:val="18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Default="00866CED" w:rsidP="00866CED">
      <w:pPr>
        <w:contextualSpacing/>
        <w:rPr>
          <w:rFonts w:ascii="Times New Roman" w:hAnsi="Times New Roman"/>
          <w:sz w:val="18"/>
          <w:szCs w:val="18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Default="00866CED" w:rsidP="00866CED">
      <w:pPr>
        <w:contextualSpacing/>
        <w:rPr>
          <w:rFonts w:ascii="Times New Roman" w:hAnsi="Times New Roman"/>
          <w:sz w:val="18"/>
          <w:szCs w:val="18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Default="00866CED" w:rsidP="00866CED">
      <w:pPr>
        <w:contextualSpacing/>
        <w:rPr>
          <w:rFonts w:ascii="Times New Roman" w:hAnsi="Times New Roman"/>
          <w:sz w:val="18"/>
          <w:szCs w:val="18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Default="00866CED" w:rsidP="00866CED">
      <w:pPr>
        <w:contextualSpacing/>
        <w:rPr>
          <w:rFonts w:ascii="Times New Roman" w:hAnsi="Times New Roman"/>
          <w:sz w:val="18"/>
          <w:szCs w:val="18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Default="00866CED" w:rsidP="00866CED">
      <w:pPr>
        <w:contextualSpacing/>
        <w:rPr>
          <w:rFonts w:ascii="Times New Roman" w:hAnsi="Times New Roman"/>
          <w:sz w:val="18"/>
          <w:szCs w:val="18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Default="00866CED" w:rsidP="00866CED">
      <w:pPr>
        <w:contextualSpacing/>
        <w:rPr>
          <w:rFonts w:ascii="Times New Roman" w:hAnsi="Times New Roman"/>
          <w:sz w:val="18"/>
          <w:szCs w:val="18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66CED" w:rsidRPr="00287507" w:rsidRDefault="00866CED" w:rsidP="00866CE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p w:rsidR="00866CED" w:rsidRDefault="00866CED" w:rsidP="00866CED">
      <w:pPr>
        <w:contextualSpacing/>
        <w:rPr>
          <w:rFonts w:ascii="Times New Roman" w:hAnsi="Times New Roman"/>
          <w:sz w:val="18"/>
          <w:szCs w:val="18"/>
        </w:rPr>
      </w:pPr>
    </w:p>
    <w:p w:rsidR="00866CED" w:rsidRPr="00287507" w:rsidRDefault="00866CED" w:rsidP="00866CED">
      <w:pPr>
        <w:contextualSpacing/>
        <w:rPr>
          <w:rFonts w:ascii="Times New Roman" w:hAnsi="Times New Roman"/>
          <w:bCs/>
        </w:rPr>
      </w:pPr>
      <w:r w:rsidRPr="00287507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287507">
        <w:rPr>
          <w:rFonts w:ascii="Times New Roman" w:hAnsi="Times New Roman"/>
          <w:sz w:val="18"/>
          <w:szCs w:val="18"/>
        </w:rPr>
        <w:t xml:space="preserve">___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7507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__</w:t>
      </w:r>
      <w:r w:rsidRPr="00287507">
        <w:rPr>
          <w:rFonts w:ascii="Times New Roman" w:hAnsi="Times New Roman"/>
          <w:sz w:val="18"/>
          <w:szCs w:val="18"/>
        </w:rPr>
        <w:t xml:space="preserve">___________________________________________ </w:t>
      </w:r>
    </w:p>
    <w:p w:rsidR="008706A8" w:rsidRPr="00B350CB" w:rsidRDefault="00866CED" w:rsidP="00B350CB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</w:t>
      </w:r>
      <w:r w:rsidRPr="00287507">
        <w:rPr>
          <w:rFonts w:ascii="Times New Roman" w:hAnsi="Times New Roman"/>
          <w:sz w:val="18"/>
          <w:szCs w:val="18"/>
        </w:rPr>
        <w:t xml:space="preserve">(дата, подпись, расшифровка подписи)                                          (дата, подпись, расшифровка подписи) </w:t>
      </w:r>
    </w:p>
    <w:sectPr w:rsidR="008706A8" w:rsidRPr="00B350CB" w:rsidSect="00871A28">
      <w:pgSz w:w="11906" w:h="16838"/>
      <w:pgMar w:top="1134" w:right="99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4598"/>
    <w:multiLevelType w:val="hybridMultilevel"/>
    <w:tmpl w:val="7E4E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975C1"/>
    <w:multiLevelType w:val="hybridMultilevel"/>
    <w:tmpl w:val="860E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1512E"/>
    <w:multiLevelType w:val="hybridMultilevel"/>
    <w:tmpl w:val="033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BD"/>
    <w:rsid w:val="001319A5"/>
    <w:rsid w:val="001A0296"/>
    <w:rsid w:val="00262913"/>
    <w:rsid w:val="002D164C"/>
    <w:rsid w:val="00360A11"/>
    <w:rsid w:val="00420943"/>
    <w:rsid w:val="004352B7"/>
    <w:rsid w:val="00495A2C"/>
    <w:rsid w:val="00511A3F"/>
    <w:rsid w:val="00573617"/>
    <w:rsid w:val="005C04B8"/>
    <w:rsid w:val="005D5602"/>
    <w:rsid w:val="00660DD5"/>
    <w:rsid w:val="00721E25"/>
    <w:rsid w:val="00747209"/>
    <w:rsid w:val="007E0185"/>
    <w:rsid w:val="0081548E"/>
    <w:rsid w:val="00866CED"/>
    <w:rsid w:val="008706A8"/>
    <w:rsid w:val="00871A28"/>
    <w:rsid w:val="008766BD"/>
    <w:rsid w:val="009A7753"/>
    <w:rsid w:val="00A86AD3"/>
    <w:rsid w:val="00AE7AAF"/>
    <w:rsid w:val="00B0679F"/>
    <w:rsid w:val="00B350CB"/>
    <w:rsid w:val="00C25DB7"/>
    <w:rsid w:val="00CB0807"/>
    <w:rsid w:val="00CF4AF2"/>
    <w:rsid w:val="00D429AA"/>
    <w:rsid w:val="00DB71BD"/>
    <w:rsid w:val="00E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7209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472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5C04B8"/>
  </w:style>
  <w:style w:type="character" w:styleId="a5">
    <w:name w:val="Hyperlink"/>
    <w:basedOn w:val="a0"/>
    <w:uiPriority w:val="99"/>
    <w:semiHidden/>
    <w:unhideWhenUsed/>
    <w:rsid w:val="005C04B8"/>
    <w:rPr>
      <w:color w:val="0000FF"/>
      <w:u w:val="single"/>
    </w:rPr>
  </w:style>
  <w:style w:type="character" w:customStyle="1" w:styleId="normaltextrun">
    <w:name w:val="normaltextrun"/>
    <w:basedOn w:val="a0"/>
    <w:rsid w:val="00E4479C"/>
  </w:style>
  <w:style w:type="paragraph" w:styleId="a6">
    <w:name w:val="List Paragraph"/>
    <w:basedOn w:val="a"/>
    <w:uiPriority w:val="34"/>
    <w:qFormat/>
    <w:rsid w:val="0081548E"/>
    <w:pPr>
      <w:ind w:left="720"/>
      <w:contextualSpacing/>
    </w:pPr>
  </w:style>
  <w:style w:type="table" w:styleId="a7">
    <w:name w:val="Table Grid"/>
    <w:basedOn w:val="a1"/>
    <w:uiPriority w:val="39"/>
    <w:rsid w:val="0066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61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7209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472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5C04B8"/>
  </w:style>
  <w:style w:type="character" w:styleId="a5">
    <w:name w:val="Hyperlink"/>
    <w:basedOn w:val="a0"/>
    <w:uiPriority w:val="99"/>
    <w:semiHidden/>
    <w:unhideWhenUsed/>
    <w:rsid w:val="005C04B8"/>
    <w:rPr>
      <w:color w:val="0000FF"/>
      <w:u w:val="single"/>
    </w:rPr>
  </w:style>
  <w:style w:type="character" w:customStyle="1" w:styleId="normaltextrun">
    <w:name w:val="normaltextrun"/>
    <w:basedOn w:val="a0"/>
    <w:rsid w:val="00E4479C"/>
  </w:style>
  <w:style w:type="paragraph" w:styleId="a6">
    <w:name w:val="List Paragraph"/>
    <w:basedOn w:val="a"/>
    <w:uiPriority w:val="34"/>
    <w:qFormat/>
    <w:rsid w:val="0081548E"/>
    <w:pPr>
      <w:ind w:left="720"/>
      <w:contextualSpacing/>
    </w:pPr>
  </w:style>
  <w:style w:type="table" w:styleId="a7">
    <w:name w:val="Table Grid"/>
    <w:basedOn w:val="a1"/>
    <w:uiPriority w:val="39"/>
    <w:rsid w:val="0066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6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197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</dc:creator>
  <cp:lastModifiedBy>777</cp:lastModifiedBy>
  <cp:revision>2</cp:revision>
  <cp:lastPrinted>2019-09-20T04:15:00Z</cp:lastPrinted>
  <dcterms:created xsi:type="dcterms:W3CDTF">2021-03-22T08:50:00Z</dcterms:created>
  <dcterms:modified xsi:type="dcterms:W3CDTF">2021-03-22T08:50:00Z</dcterms:modified>
</cp:coreProperties>
</file>